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56" w:rsidRPr="00520A4D" w:rsidRDefault="00E36A56" w:rsidP="00E36A5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ALLEGATO </w:t>
      </w:r>
      <w:r w:rsidR="00C817E9">
        <w:rPr>
          <w:rFonts w:ascii="Cambria" w:hAnsi="Cambria"/>
          <w:b/>
          <w:sz w:val="22"/>
          <w:szCs w:val="22"/>
        </w:rPr>
        <w:t>2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BC0A3A" w:rsidRPr="00BC0A3A" w:rsidRDefault="00BC0A3A" w:rsidP="00BC0A3A">
      <w:pPr>
        <w:jc w:val="both"/>
        <w:rPr>
          <w:rFonts w:ascii="Arial" w:eastAsiaTheme="minorHAnsi" w:hAnsi="Arial" w:cs="Arial"/>
          <w:b/>
          <w:sz w:val="20"/>
          <w:szCs w:val="20"/>
        </w:rPr>
      </w:pPr>
      <w:bookmarkStart w:id="0" w:name="_GoBack"/>
      <w:bookmarkEnd w:id="0"/>
      <w:r w:rsidRPr="00BC0A3A">
        <w:rPr>
          <w:rFonts w:ascii="Arial" w:eastAsiaTheme="minorHAnsi" w:hAnsi="Arial" w:cs="Arial"/>
          <w:b/>
          <w:sz w:val="20"/>
          <w:szCs w:val="20"/>
        </w:rPr>
        <w:t>PIANO NAZIONALE DI RIPRESA E RESILIENZA</w:t>
      </w:r>
      <w:r w:rsidRPr="00BC0A3A">
        <w:rPr>
          <w:rFonts w:ascii="Arial" w:hAnsi="Arial" w:cs="Arial"/>
          <w:b/>
          <w:sz w:val="20"/>
          <w:szCs w:val="20"/>
        </w:rPr>
        <w:t xml:space="preserve"> Missione 4 – Istruzione e Ricerca – Componente 1 – Potenziamento dell’offerta dei servizi di istruzione: dagli asili nido alle Università – Investimento 2.1: Didattica digitale integrata e formazione alla transizione digitale del personale </w:t>
      </w:r>
      <w:proofErr w:type="gramStart"/>
      <w:r w:rsidRPr="00BC0A3A">
        <w:rPr>
          <w:rFonts w:ascii="Arial" w:hAnsi="Arial" w:cs="Arial"/>
          <w:b/>
          <w:sz w:val="20"/>
          <w:szCs w:val="20"/>
        </w:rPr>
        <w:t>scolastico  -</w:t>
      </w:r>
      <w:proofErr w:type="gramEnd"/>
      <w:r w:rsidRPr="00BC0A3A">
        <w:rPr>
          <w:rFonts w:ascii="Arial" w:hAnsi="Arial" w:cs="Arial"/>
          <w:b/>
          <w:sz w:val="20"/>
          <w:szCs w:val="20"/>
        </w:rPr>
        <w:t> Formazione del personale scolastico per la transizione digitale (D.M. 66/2023)</w:t>
      </w:r>
    </w:p>
    <w:p w:rsidR="00BC0A3A" w:rsidRPr="00BC0A3A" w:rsidRDefault="00BC0A3A" w:rsidP="00BC0A3A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C0A3A">
        <w:rPr>
          <w:rFonts w:ascii="Arial" w:hAnsi="Arial" w:cs="Arial"/>
          <w:b/>
          <w:sz w:val="20"/>
          <w:szCs w:val="20"/>
        </w:rPr>
        <w:t>Titolo progetto:</w:t>
      </w:r>
      <w:r w:rsidRPr="00BC0A3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C0A3A">
        <w:rPr>
          <w:rFonts w:ascii="Arial" w:hAnsi="Arial" w:cs="Arial"/>
          <w:b/>
          <w:sz w:val="20"/>
          <w:szCs w:val="20"/>
        </w:rPr>
        <w:t>“PROIETTATI VERSO LA TRANSIZIONE DIGITALE”</w:t>
      </w:r>
    </w:p>
    <w:p w:rsidR="00BC0A3A" w:rsidRPr="00BC0A3A" w:rsidRDefault="00BC0A3A" w:rsidP="00BC0A3A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C0A3A">
        <w:rPr>
          <w:rFonts w:ascii="Arial" w:hAnsi="Arial" w:cs="Arial"/>
          <w:b/>
          <w:sz w:val="20"/>
          <w:szCs w:val="20"/>
        </w:rPr>
        <w:t xml:space="preserve"> Identificativo: M4C1I2.1-2023-1222-P-33328</w:t>
      </w:r>
    </w:p>
    <w:p w:rsidR="00BC0A3A" w:rsidRPr="00BC0A3A" w:rsidRDefault="00BC0A3A" w:rsidP="00BC0A3A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C0A3A">
        <w:rPr>
          <w:rFonts w:ascii="Arial" w:hAnsi="Arial" w:cs="Arial"/>
          <w:b/>
          <w:sz w:val="20"/>
          <w:szCs w:val="20"/>
        </w:rPr>
        <w:t xml:space="preserve"> C.U.P.: C94D23001760006</w:t>
      </w:r>
      <w:r w:rsidRPr="00BC0A3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41189" w:rsidRPr="000505B7" w:rsidRDefault="00741189" w:rsidP="00AC7CE0">
      <w:pPr>
        <w:tabs>
          <w:tab w:val="left" w:pos="7322"/>
        </w:tabs>
        <w:jc w:val="center"/>
        <w:rPr>
          <w:rFonts w:ascii="Arial" w:hAnsi="Arial" w:cs="Arial"/>
          <w:b/>
          <w:sz w:val="18"/>
          <w:szCs w:val="18"/>
        </w:rPr>
      </w:pPr>
    </w:p>
    <w:p w:rsidR="00E36A56" w:rsidRPr="000505B7" w:rsidRDefault="00EE1F9F" w:rsidP="00EE1F9F">
      <w:pPr>
        <w:tabs>
          <w:tab w:val="left" w:pos="7322"/>
        </w:tabs>
        <w:ind w:left="7080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b/>
          <w:i/>
          <w:sz w:val="18"/>
          <w:szCs w:val="18"/>
        </w:rPr>
        <w:tab/>
      </w:r>
      <w:r w:rsidR="00E36A56" w:rsidRPr="000505B7">
        <w:rPr>
          <w:rFonts w:ascii="Arial" w:hAnsi="Arial" w:cs="Arial"/>
          <w:sz w:val="18"/>
          <w:szCs w:val="18"/>
        </w:rPr>
        <w:t xml:space="preserve">Al Dirigente Scolastico </w:t>
      </w:r>
      <w:r w:rsidR="007D586D" w:rsidRPr="000505B7">
        <w:rPr>
          <w:rFonts w:ascii="Arial" w:hAnsi="Arial" w:cs="Arial"/>
          <w:sz w:val="18"/>
          <w:szCs w:val="18"/>
        </w:rPr>
        <w:br/>
        <w:t>I.C. “Falcone Borsellino”</w:t>
      </w:r>
    </w:p>
    <w:p w:rsidR="00E36A56" w:rsidRPr="000505B7" w:rsidRDefault="00E36A56" w:rsidP="00E36A56">
      <w:pPr>
        <w:tabs>
          <w:tab w:val="left" w:pos="7322"/>
        </w:tabs>
        <w:jc w:val="righ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>Prof.ssa Fiorenza Uncino</w:t>
      </w:r>
    </w:p>
    <w:p w:rsidR="00E36A56" w:rsidRPr="000505B7" w:rsidRDefault="007D586D" w:rsidP="00E36A56">
      <w:pPr>
        <w:tabs>
          <w:tab w:val="left" w:pos="7322"/>
        </w:tabs>
        <w:jc w:val="righ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>Via Cassala, 15</w:t>
      </w:r>
    </w:p>
    <w:p w:rsidR="00E36A56" w:rsidRPr="000505B7" w:rsidRDefault="007D586D" w:rsidP="007D586D">
      <w:pPr>
        <w:tabs>
          <w:tab w:val="left" w:pos="7322"/>
        </w:tabs>
        <w:jc w:val="righ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 xml:space="preserve">70132- </w:t>
      </w:r>
      <w:r w:rsidR="000F66E1" w:rsidRPr="000505B7">
        <w:rPr>
          <w:rFonts w:ascii="Arial" w:hAnsi="Arial" w:cs="Arial"/>
          <w:sz w:val="18"/>
          <w:szCs w:val="18"/>
        </w:rPr>
        <w:t>B</w:t>
      </w:r>
      <w:r w:rsidR="00E36A56" w:rsidRPr="000505B7">
        <w:rPr>
          <w:rFonts w:ascii="Arial" w:hAnsi="Arial" w:cs="Arial"/>
          <w:sz w:val="18"/>
          <w:szCs w:val="18"/>
        </w:rPr>
        <w:t>ARI</w:t>
      </w:r>
    </w:p>
    <w:p w:rsidR="00E07919" w:rsidRPr="000505B7" w:rsidRDefault="00E07919" w:rsidP="001A10A0">
      <w:pPr>
        <w:pStyle w:val="Titolo5"/>
        <w:spacing w:after="0"/>
        <w:ind w:left="2124" w:firstLine="708"/>
        <w:jc w:val="lef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>GRIGLIA DI AUTOVALUTAZIONE</w:t>
      </w:r>
    </w:p>
    <w:p w:rsidR="00AC7CE0" w:rsidRPr="000505B7" w:rsidRDefault="000505B7" w:rsidP="00AC7CE0">
      <w:pPr>
        <w:tabs>
          <w:tab w:val="left" w:pos="6379"/>
        </w:tabs>
        <w:jc w:val="both"/>
        <w:rPr>
          <w:rFonts w:ascii="Arial" w:hAnsi="Arial" w:cs="Arial"/>
          <w:b/>
          <w:sz w:val="18"/>
          <w:szCs w:val="18"/>
        </w:rPr>
      </w:pPr>
      <w:r w:rsidRPr="000505B7">
        <w:rPr>
          <w:rFonts w:ascii="Arial" w:eastAsiaTheme="minorHAnsi" w:hAnsi="Arial" w:cs="Arial"/>
          <w:b/>
          <w:bCs/>
          <w:sz w:val="18"/>
          <w:szCs w:val="18"/>
        </w:rPr>
        <w:t xml:space="preserve">  </w:t>
      </w:r>
    </w:p>
    <w:p w:rsidR="00E07919" w:rsidRPr="000505B7" w:rsidRDefault="00E07919" w:rsidP="00EE1F9F">
      <w:pPr>
        <w:pStyle w:val="Titolo3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:rsidR="009B190E" w:rsidRPr="000505B7" w:rsidRDefault="009B190E" w:rsidP="009B190E">
      <w:pPr>
        <w:rPr>
          <w:rFonts w:ascii="Arial" w:hAnsi="Arial" w:cs="Arial"/>
          <w:sz w:val="18"/>
          <w:szCs w:val="18"/>
        </w:rPr>
      </w:pPr>
    </w:p>
    <w:p w:rsidR="00CF7C96" w:rsidRPr="000505B7" w:rsidRDefault="00CF7C96" w:rsidP="009B190E">
      <w:pPr>
        <w:rPr>
          <w:rFonts w:ascii="Arial" w:hAnsi="Arial" w:cs="Arial"/>
          <w:sz w:val="18"/>
          <w:szCs w:val="18"/>
        </w:rPr>
      </w:pPr>
    </w:p>
    <w:p w:rsidR="00CF7C96" w:rsidRPr="000505B7" w:rsidRDefault="00CF7C96" w:rsidP="00CF7C96">
      <w:pPr>
        <w:pStyle w:val="Corpotesto"/>
        <w:spacing w:before="11"/>
        <w:rPr>
          <w:rFonts w:ascii="Arial" w:hAnsi="Arial" w:cs="Arial"/>
        </w:rPr>
      </w:pPr>
    </w:p>
    <w:p w:rsidR="00CF7C96" w:rsidRPr="000505B7" w:rsidRDefault="00CF7C96" w:rsidP="00CF7C9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7062"/>
      </w:tblGrid>
      <w:tr w:rsidR="00CF7C96" w:rsidRPr="000505B7" w:rsidTr="00F84FC3">
        <w:tc>
          <w:tcPr>
            <w:tcW w:w="2567" w:type="dxa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62" w:type="dxa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505B7">
              <w:rPr>
                <w:rFonts w:ascii="Arial" w:hAnsi="Arial" w:cs="Arial"/>
                <w:b/>
                <w:i/>
                <w:sz w:val="18"/>
                <w:szCs w:val="18"/>
              </w:rPr>
              <w:t>PUNTI</w:t>
            </w:r>
          </w:p>
        </w:tc>
      </w:tr>
      <w:tr w:rsidR="00CF7C96" w:rsidRPr="000505B7" w:rsidTr="00F84FC3">
        <w:trPr>
          <w:trHeight w:val="748"/>
        </w:trPr>
        <w:tc>
          <w:tcPr>
            <w:tcW w:w="2567" w:type="dxa"/>
            <w:shd w:val="clear" w:color="auto" w:fill="auto"/>
          </w:tcPr>
          <w:p w:rsidR="00CF7C96" w:rsidRPr="000505B7" w:rsidRDefault="00CF7C96" w:rsidP="00F84FC3">
            <w:pPr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>Titolo di studio</w:t>
            </w:r>
            <w:r w:rsidRPr="000505B7">
              <w:rPr>
                <w:rFonts w:ascii="Arial" w:hAnsi="Arial" w:cs="Arial"/>
                <w:sz w:val="18"/>
                <w:szCs w:val="18"/>
              </w:rPr>
              <w:t xml:space="preserve"> coerente con il Modulo formativo per il quale si concorre:</w:t>
            </w:r>
          </w:p>
        </w:tc>
        <w:tc>
          <w:tcPr>
            <w:tcW w:w="7062" w:type="dxa"/>
            <w:shd w:val="clear" w:color="auto" w:fill="auto"/>
          </w:tcPr>
          <w:p w:rsidR="00CF7C96" w:rsidRPr="000505B7" w:rsidRDefault="00CF7C96" w:rsidP="00F84FC3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6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>Laurea specifica magistrale con lode</w:t>
            </w:r>
          </w:p>
          <w:p w:rsidR="00CF7C96" w:rsidRPr="000505B7" w:rsidRDefault="00CF7C96" w:rsidP="00F84FC3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5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>Laurea specifica magistrale</w:t>
            </w:r>
          </w:p>
          <w:p w:rsidR="00CF7C96" w:rsidRPr="000505B7" w:rsidRDefault="00CF7C96" w:rsidP="00F84FC3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3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 xml:space="preserve">Laurea triennale </w:t>
            </w:r>
          </w:p>
        </w:tc>
      </w:tr>
      <w:tr w:rsidR="00CF7C96" w:rsidRPr="000505B7" w:rsidTr="00F84FC3">
        <w:trPr>
          <w:trHeight w:val="931"/>
        </w:trPr>
        <w:tc>
          <w:tcPr>
            <w:tcW w:w="2567" w:type="dxa"/>
            <w:shd w:val="clear" w:color="auto" w:fill="auto"/>
          </w:tcPr>
          <w:p w:rsidR="00CF7C96" w:rsidRPr="000505B7" w:rsidRDefault="00CF7C96" w:rsidP="00F84FC3">
            <w:pPr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>Certificazioni Competenze linguistiche in lingua straniera</w:t>
            </w:r>
            <w:r w:rsidRPr="000505B7">
              <w:rPr>
                <w:rFonts w:ascii="Arial" w:hAnsi="Arial" w:cs="Arial"/>
                <w:sz w:val="18"/>
                <w:szCs w:val="18"/>
              </w:rPr>
              <w:t xml:space="preserve"> per il modulo specifico 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- esperti madre lingua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con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precedenza assoluta rispetto ai non madre lingua) </w:t>
            </w:r>
          </w:p>
          <w:p w:rsidR="00CF7C96" w:rsidRPr="000505B7" w:rsidRDefault="00CF7C96" w:rsidP="00F84F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2" w:type="dxa"/>
            <w:tcBorders>
              <w:bottom w:val="single" w:sz="4" w:space="0" w:color="auto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- Laurea specifica in lingue e letterature straniere conseguita nel Paese straniero la cui lingua è oggetto del percorso formativo;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 - Laurea non specifica in lingue e letterature straniere accompagnata da certificazione coerente con il QCER “Quadro comune europeo di riferimento per le lingue” rilasciata da uno degli Enti Certificatori riconosciuti internazionalmente. 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Fino a 100/110 Punti 2 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Da 101 a 105/110 Punti 3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 Da 106 a 110/100 Punti 4 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+ Lode Punti 1</w:t>
            </w:r>
          </w:p>
        </w:tc>
      </w:tr>
      <w:tr w:rsidR="00CF7C96" w:rsidRPr="000505B7" w:rsidTr="00F84FC3">
        <w:trPr>
          <w:trHeight w:val="931"/>
        </w:trPr>
        <w:tc>
          <w:tcPr>
            <w:tcW w:w="2567" w:type="dxa"/>
            <w:shd w:val="clear" w:color="auto" w:fill="auto"/>
          </w:tcPr>
          <w:p w:rsidR="00CF7C96" w:rsidRPr="000505B7" w:rsidRDefault="00CF7C96" w:rsidP="00F84FC3">
            <w:pPr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>Certificazioni Competenze linguistiche in lingua straniera</w:t>
            </w:r>
            <w:r w:rsidRPr="000505B7">
              <w:rPr>
                <w:rFonts w:ascii="Arial" w:hAnsi="Arial" w:cs="Arial"/>
                <w:sz w:val="18"/>
                <w:szCs w:val="18"/>
              </w:rPr>
              <w:t xml:space="preserve"> per il modulo specifico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 - esperti “non madre lingua”</w:t>
            </w:r>
          </w:p>
        </w:tc>
        <w:tc>
          <w:tcPr>
            <w:tcW w:w="7062" w:type="dxa"/>
            <w:tcBorders>
              <w:bottom w:val="single" w:sz="4" w:space="0" w:color="auto"/>
            </w:tcBorders>
            <w:shd w:val="clear" w:color="auto" w:fill="auto"/>
          </w:tcPr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Laurea specifica in lingue e letterature straniere conseguita in Italia. Il certificato di laurea deve indicare le lingue studiate e la relativa durata. La scelta terrà in considerazione solo la lingua oggetto della tesi di laurea: 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Fino a 100/110 Punti 2 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Da 101 a 105/110 Punti 3 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Da 106 a 110/100 Punti 4 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+ Lode Punti 1</w:t>
            </w:r>
          </w:p>
        </w:tc>
      </w:tr>
      <w:tr w:rsidR="00CF7C96" w:rsidRPr="000505B7" w:rsidTr="00F84FC3">
        <w:trPr>
          <w:trHeight w:val="345"/>
        </w:trPr>
        <w:tc>
          <w:tcPr>
            <w:tcW w:w="2567" w:type="dxa"/>
            <w:vMerge w:val="restart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>Formazione</w:t>
            </w:r>
            <w:r w:rsidRPr="000505B7">
              <w:rPr>
                <w:rFonts w:ascii="Arial" w:hAnsi="Arial" w:cs="Arial"/>
                <w:sz w:val="18"/>
                <w:szCs w:val="18"/>
              </w:rPr>
              <w:t xml:space="preserve"> coerente con il Modulo formativo per il quale si concorre:</w:t>
            </w: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3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>Dottorato di ricerca (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 titolo);</w:t>
            </w:r>
          </w:p>
        </w:tc>
      </w:tr>
      <w:tr w:rsidR="00CF7C96" w:rsidRPr="000505B7" w:rsidTr="00F84FC3">
        <w:trPr>
          <w:trHeight w:val="34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2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>Master II livello (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 titolo);</w:t>
            </w:r>
          </w:p>
        </w:tc>
      </w:tr>
      <w:tr w:rsidR="00CF7C96" w:rsidRPr="000505B7" w:rsidTr="00F84FC3">
        <w:trPr>
          <w:trHeight w:val="34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1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>Master I livello (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 titolo);</w:t>
            </w:r>
          </w:p>
        </w:tc>
      </w:tr>
      <w:tr w:rsidR="00CF7C96" w:rsidRPr="000505B7" w:rsidTr="00F84FC3">
        <w:trPr>
          <w:trHeight w:val="34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1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>Corsi di specializzazione (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 titolo);</w:t>
            </w:r>
          </w:p>
        </w:tc>
      </w:tr>
      <w:tr w:rsidR="00CF7C96" w:rsidRPr="000505B7" w:rsidTr="00F84FC3">
        <w:trPr>
          <w:trHeight w:val="300"/>
        </w:trPr>
        <w:tc>
          <w:tcPr>
            <w:tcW w:w="2567" w:type="dxa"/>
            <w:vMerge w:val="restart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>Esperienze professionali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CF7C9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Esperienze professionali </w:t>
            </w:r>
            <w:r w:rsidRPr="000505B7">
              <w:rPr>
                <w:rFonts w:ascii="Arial" w:hAnsi="Arial" w:cs="Arial"/>
                <w:sz w:val="18"/>
                <w:szCs w:val="18"/>
                <w:u w:val="single"/>
              </w:rPr>
              <w:t>in qualità di esperti</w:t>
            </w:r>
          </w:p>
        </w:tc>
      </w:tr>
      <w:tr w:rsidR="00CF7C96" w:rsidRPr="000505B7" w:rsidTr="00F84FC3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CF7C9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precedenti Moduli PON purché coerenti con il Modulo formativo per il quale si concorre: 2 punti per ogni progetto (</w:t>
            </w:r>
            <w:proofErr w:type="spellStart"/>
            <w:r w:rsidRPr="000505B7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 10 punti</w:t>
            </w:r>
            <w:r w:rsidRPr="000505B7">
              <w:rPr>
                <w:rFonts w:ascii="Arial" w:hAnsi="Arial" w:cs="Arial"/>
                <w:sz w:val="18"/>
                <w:szCs w:val="18"/>
              </w:rPr>
              <w:t>);</w:t>
            </w:r>
          </w:p>
        </w:tc>
      </w:tr>
      <w:tr w:rsidR="00CF7C96" w:rsidRPr="000505B7" w:rsidTr="00F84FC3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CF7C9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altra tipologia di progetto in ambito scolastico della durata non inferiore a h 20 purché coerenti con il Modulo formativo per il quale si concorre: 2 punti per ogni progetto (</w:t>
            </w:r>
            <w:proofErr w:type="spellStart"/>
            <w:r w:rsidRPr="000505B7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 10 punti</w:t>
            </w:r>
            <w:r w:rsidRPr="000505B7">
              <w:rPr>
                <w:rFonts w:ascii="Arial" w:hAnsi="Arial" w:cs="Arial"/>
                <w:sz w:val="18"/>
                <w:szCs w:val="18"/>
              </w:rPr>
              <w:t>);</w:t>
            </w:r>
          </w:p>
        </w:tc>
      </w:tr>
      <w:tr w:rsidR="00CF7C96" w:rsidRPr="000505B7" w:rsidTr="00F84FC3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</w:tcBorders>
            <w:shd w:val="clear" w:color="auto" w:fill="auto"/>
          </w:tcPr>
          <w:p w:rsidR="00CF7C96" w:rsidRPr="000505B7" w:rsidRDefault="00CF7C96" w:rsidP="00CF7C9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esperienze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lavorative, maturate in ambito extrascolastico, purché coerenti con il Modulo formativo per il quale si concorre: 1 punto per ogni esperienza (</w:t>
            </w:r>
            <w:proofErr w:type="spellStart"/>
            <w:r w:rsidRPr="000505B7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 15 punti</w:t>
            </w:r>
            <w:r w:rsidRPr="000505B7">
              <w:rPr>
                <w:rFonts w:ascii="Arial" w:hAnsi="Arial" w:cs="Arial"/>
                <w:sz w:val="18"/>
                <w:szCs w:val="18"/>
              </w:rPr>
              <w:t>);</w:t>
            </w:r>
          </w:p>
          <w:p w:rsidR="00CF7C96" w:rsidRPr="000505B7" w:rsidRDefault="00CF7C96" w:rsidP="00F84FC3">
            <w:pPr>
              <w:pStyle w:val="Paragrafoelenco"/>
              <w:adjustRightInd w:val="0"/>
              <w:spacing w:line="260" w:lineRule="exact"/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C96" w:rsidRPr="000505B7" w:rsidTr="00F84FC3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</w:tcBorders>
            <w:shd w:val="clear" w:color="auto" w:fill="auto"/>
          </w:tcPr>
          <w:p w:rsidR="00CF7C96" w:rsidRPr="000505B7" w:rsidRDefault="00CF7C96" w:rsidP="00CF7C9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Precedenti rapporti di collaborazione con la nostra scuola nel profilo richiesto: 1 p.to per ogni collaborazione (</w:t>
            </w:r>
            <w:proofErr w:type="spellStart"/>
            <w:r w:rsidRPr="000505B7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 5 punti</w:t>
            </w:r>
            <w:r w:rsidRPr="000505B7">
              <w:rPr>
                <w:rFonts w:ascii="Arial" w:hAnsi="Arial" w:cs="Arial"/>
                <w:sz w:val="18"/>
                <w:szCs w:val="18"/>
              </w:rPr>
              <w:t>);</w:t>
            </w:r>
          </w:p>
        </w:tc>
      </w:tr>
      <w:tr w:rsidR="00CF7C96" w:rsidRPr="000505B7" w:rsidTr="00F84FC3">
        <w:trPr>
          <w:trHeight w:val="286"/>
        </w:trPr>
        <w:tc>
          <w:tcPr>
            <w:tcW w:w="2567" w:type="dxa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7062" w:type="dxa"/>
            <w:tcBorders>
              <w:top w:val="nil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1 Punto per ogni certificazione posseduta </w:t>
            </w:r>
            <w:proofErr w:type="gramStart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proofErr w:type="spellStart"/>
            <w:r w:rsidRPr="000505B7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proofErr w:type="gramEnd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 5 punti )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C96" w:rsidRPr="000505B7" w:rsidTr="00F84FC3">
        <w:trPr>
          <w:trHeight w:val="285"/>
        </w:trPr>
        <w:tc>
          <w:tcPr>
            <w:tcW w:w="2567" w:type="dxa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Certificazioni linguistiche </w:t>
            </w:r>
          </w:p>
        </w:tc>
        <w:tc>
          <w:tcPr>
            <w:tcW w:w="7062" w:type="dxa"/>
            <w:tcBorders>
              <w:top w:val="nil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2 Punti per certificazione in Lingua Inglese B1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4 Punti per certificazione in Lingua Inglese B2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6 Punti per certificazione in Lingua Inglese C1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8 Punti per certificazione in Lingua Inglese C2</w:t>
            </w:r>
          </w:p>
        </w:tc>
      </w:tr>
      <w:tr w:rsidR="00CF7C96" w:rsidRPr="000505B7" w:rsidTr="00F84FC3">
        <w:trPr>
          <w:trHeight w:val="650"/>
        </w:trPr>
        <w:tc>
          <w:tcPr>
            <w:tcW w:w="9629" w:type="dxa"/>
            <w:gridSpan w:val="2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>C–</w:t>
            </w:r>
            <w:r w:rsidRPr="000505B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VALUTAZIONE PIANO DI LAVORO </w:t>
            </w:r>
            <w:r w:rsidRPr="000505B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10 p)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La Commissione di Valutazione si riserva di attribuire fino ad un </w:t>
            </w:r>
            <w:proofErr w:type="spellStart"/>
            <w:r w:rsidRPr="000505B7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 di 10 punti</w:t>
            </w:r>
            <w:r w:rsidRPr="000505B7">
              <w:rPr>
                <w:rFonts w:ascii="Arial" w:hAnsi="Arial" w:cs="Arial"/>
                <w:sz w:val="18"/>
                <w:szCs w:val="18"/>
              </w:rPr>
              <w:t xml:space="preserve"> per coerenza e completezza del percorso proposto.</w:t>
            </w:r>
          </w:p>
        </w:tc>
      </w:tr>
    </w:tbl>
    <w:p w:rsidR="00CF7C96" w:rsidRPr="000505B7" w:rsidRDefault="00CF7C96" w:rsidP="00CF7C96">
      <w:pPr>
        <w:pBdr>
          <w:bottom w:val="dotted" w:sz="24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CF7C96" w:rsidRPr="000505B7" w:rsidRDefault="00CF7C96" w:rsidP="009B190E">
      <w:pPr>
        <w:rPr>
          <w:rFonts w:ascii="Arial" w:hAnsi="Arial" w:cs="Arial"/>
          <w:sz w:val="18"/>
          <w:szCs w:val="18"/>
        </w:rPr>
      </w:pPr>
    </w:p>
    <w:p w:rsidR="009B190E" w:rsidRPr="000505B7" w:rsidRDefault="009B190E" w:rsidP="009B190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1"/>
        <w:gridCol w:w="1854"/>
        <w:gridCol w:w="1198"/>
        <w:gridCol w:w="1536"/>
      </w:tblGrid>
      <w:tr w:rsidR="00E07919" w:rsidRPr="000505B7" w:rsidTr="009B190E">
        <w:tc>
          <w:tcPr>
            <w:tcW w:w="5127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7919" w:rsidRPr="000505B7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mallCaps/>
                <w:sz w:val="18"/>
                <w:szCs w:val="18"/>
              </w:rPr>
              <w:t>Proposta progettuale</w:t>
            </w:r>
          </w:p>
          <w:p w:rsidR="00E07919" w:rsidRPr="000505B7" w:rsidRDefault="00E07919" w:rsidP="005F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Riservato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alla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scuola</w:t>
            </w:r>
          </w:p>
        </w:tc>
      </w:tr>
      <w:tr w:rsidR="00E07919" w:rsidRPr="000505B7" w:rsidTr="009B190E">
        <w:tc>
          <w:tcPr>
            <w:tcW w:w="5127" w:type="dxa"/>
            <w:tcBorders>
              <w:top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E07919" w:rsidRPr="000505B7" w:rsidRDefault="00E07919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Proposta progettuale</w:t>
            </w:r>
          </w:p>
          <w:p w:rsidR="00E07919" w:rsidRPr="000505B7" w:rsidRDefault="00E07919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0505B7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1873"/>
        <w:gridCol w:w="1228"/>
        <w:gridCol w:w="1532"/>
      </w:tblGrid>
      <w:tr w:rsidR="00E07919" w:rsidRPr="000505B7" w:rsidTr="005F1530">
        <w:tc>
          <w:tcPr>
            <w:tcW w:w="5315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:rsidR="00E07919" w:rsidRPr="000505B7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mallCaps/>
                <w:sz w:val="18"/>
                <w:szCs w:val="18"/>
              </w:rPr>
              <w:t>Titoli culturali</w:t>
            </w:r>
          </w:p>
          <w:p w:rsidR="00E07919" w:rsidRPr="000505B7" w:rsidRDefault="00E07919" w:rsidP="005F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Parte per l’esperto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Riservato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alla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scuola</w:t>
            </w:r>
          </w:p>
        </w:tc>
      </w:tr>
      <w:tr w:rsidR="00E07919" w:rsidRPr="000505B7" w:rsidTr="005F1530">
        <w:trPr>
          <w:trHeight w:val="518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19" w:rsidRPr="000505B7" w:rsidRDefault="00B3128D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Laurea specifica magistrale con lode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valutabili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1    </w:t>
            </w:r>
          </w:p>
          <w:p w:rsidR="00E07919" w:rsidRPr="000505B7" w:rsidRDefault="00E07919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919" w:rsidRPr="000505B7" w:rsidTr="005F1530">
        <w:trPr>
          <w:trHeight w:val="390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19" w:rsidRPr="000505B7" w:rsidRDefault="00104DC6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Laurea specifica magistrale</w:t>
            </w:r>
          </w:p>
        </w:tc>
        <w:tc>
          <w:tcPr>
            <w:tcW w:w="1955" w:type="dxa"/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valutabili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1   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Merge/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919" w:rsidRPr="000505B7" w:rsidTr="005F1530">
        <w:trPr>
          <w:trHeight w:val="390"/>
        </w:trPr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E07919" w:rsidRPr="000505B7" w:rsidRDefault="00D56281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Laurea triennale</w:t>
            </w:r>
          </w:p>
        </w:tc>
        <w:tc>
          <w:tcPr>
            <w:tcW w:w="1955" w:type="dxa"/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valutabili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1   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Merge/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0505B7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9"/>
        <w:gridCol w:w="1886"/>
        <w:gridCol w:w="1191"/>
        <w:gridCol w:w="1493"/>
      </w:tblGrid>
      <w:tr w:rsidR="00E07919" w:rsidRPr="000505B7" w:rsidTr="005F1530"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E07919" w:rsidRPr="000505B7" w:rsidRDefault="00A17BBA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Certificazioni co</w:t>
            </w:r>
            <w:r w:rsidR="000505B7" w:rsidRPr="000505B7">
              <w:rPr>
                <w:rFonts w:ascii="Arial" w:hAnsi="Arial" w:cs="Arial"/>
                <w:sz w:val="18"/>
                <w:szCs w:val="18"/>
              </w:rPr>
              <w:t xml:space="preserve">mpetenze linguistiche 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valutabili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1   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0505B7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9"/>
        <w:gridCol w:w="1886"/>
        <w:gridCol w:w="1191"/>
        <w:gridCol w:w="1493"/>
      </w:tblGrid>
      <w:tr w:rsidR="00A658D3" w:rsidRPr="000505B7" w:rsidTr="00660B9B"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A658D3" w:rsidRPr="000505B7" w:rsidRDefault="00A658D3" w:rsidP="00660B9B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Certificazioni competenze linguistiche </w:t>
            </w:r>
            <w:r w:rsidRPr="000505B7">
              <w:rPr>
                <w:rFonts w:ascii="Arial" w:hAnsi="Arial" w:cs="Arial"/>
                <w:sz w:val="18"/>
                <w:szCs w:val="18"/>
              </w:rPr>
              <w:br/>
              <w:t>(esperti non in madre lingua)</w:t>
            </w:r>
          </w:p>
          <w:p w:rsidR="00A658D3" w:rsidRPr="000505B7" w:rsidRDefault="00A658D3" w:rsidP="00660B9B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A658D3" w:rsidRPr="000505B7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A658D3" w:rsidRPr="000505B7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valutabili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1    </w:t>
            </w:r>
          </w:p>
          <w:p w:rsidR="00A658D3" w:rsidRPr="000505B7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658D3" w:rsidRPr="000505B7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A658D3" w:rsidRPr="000505B7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658D3" w:rsidRPr="000505B7" w:rsidRDefault="00A658D3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1887"/>
        <w:gridCol w:w="1195"/>
        <w:gridCol w:w="1499"/>
      </w:tblGrid>
      <w:tr w:rsidR="00E07919" w:rsidRPr="000505B7" w:rsidTr="009C3B5D">
        <w:tc>
          <w:tcPr>
            <w:tcW w:w="5129" w:type="dxa"/>
            <w:tcBorders>
              <w:top w:val="single" w:sz="4" w:space="0" w:color="auto"/>
            </w:tcBorders>
            <w:vAlign w:val="center"/>
          </w:tcPr>
          <w:p w:rsidR="00E07919" w:rsidRPr="000505B7" w:rsidRDefault="004B4CE6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Formazione</w:t>
            </w:r>
          </w:p>
          <w:p w:rsidR="00E07919" w:rsidRPr="000505B7" w:rsidRDefault="00E07919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0505B7" w:rsidRDefault="004B4CE6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valutabili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1 per tipologia</w:t>
            </w:r>
          </w:p>
          <w:p w:rsidR="00E07919" w:rsidRPr="000505B7" w:rsidRDefault="00E07919" w:rsidP="001C0DA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0505B7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7"/>
        <w:gridCol w:w="1844"/>
        <w:gridCol w:w="1227"/>
        <w:gridCol w:w="1531"/>
      </w:tblGrid>
      <w:tr w:rsidR="00E07919" w:rsidRPr="000505B7" w:rsidTr="000505B7">
        <w:tc>
          <w:tcPr>
            <w:tcW w:w="5027" w:type="dxa"/>
          </w:tcPr>
          <w:p w:rsidR="00E07919" w:rsidRPr="000505B7" w:rsidRDefault="00E07919" w:rsidP="005F1530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:rsidR="00E07919" w:rsidRPr="000505B7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mallCaps/>
                <w:sz w:val="18"/>
                <w:szCs w:val="18"/>
              </w:rPr>
              <w:t>Esperienze Professionali</w:t>
            </w:r>
          </w:p>
          <w:p w:rsidR="00E07919" w:rsidRPr="000505B7" w:rsidRDefault="00E07919" w:rsidP="005F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Max      45</w:t>
            </w:r>
          </w:p>
        </w:tc>
        <w:tc>
          <w:tcPr>
            <w:tcW w:w="1227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Parte per l’esperto</w:t>
            </w:r>
          </w:p>
        </w:tc>
        <w:tc>
          <w:tcPr>
            <w:tcW w:w="1531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Riservato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alla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scuola</w:t>
            </w:r>
          </w:p>
        </w:tc>
      </w:tr>
      <w:tr w:rsidR="00E07919" w:rsidRPr="000505B7" w:rsidTr="000505B7">
        <w:trPr>
          <w:trHeight w:val="147"/>
        </w:trPr>
        <w:tc>
          <w:tcPr>
            <w:tcW w:w="5027" w:type="dxa"/>
          </w:tcPr>
          <w:p w:rsidR="00E07919" w:rsidRPr="000505B7" w:rsidRDefault="00E07919" w:rsidP="00E07919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4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1227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919" w:rsidRPr="000505B7" w:rsidTr="000505B7">
        <w:trPr>
          <w:trHeight w:val="195"/>
        </w:trPr>
        <w:tc>
          <w:tcPr>
            <w:tcW w:w="5027" w:type="dxa"/>
          </w:tcPr>
          <w:p w:rsidR="00E07919" w:rsidRPr="000505B7" w:rsidRDefault="00E07919" w:rsidP="00E07919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b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4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1227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919" w:rsidRPr="000505B7" w:rsidTr="000505B7">
        <w:trPr>
          <w:trHeight w:val="195"/>
        </w:trPr>
        <w:tc>
          <w:tcPr>
            <w:tcW w:w="5027" w:type="dxa"/>
          </w:tcPr>
          <w:p w:rsidR="00E07919" w:rsidRPr="000505B7" w:rsidRDefault="00E07919" w:rsidP="00E07919">
            <w:pPr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1844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15 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1227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0505B7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p w:rsidR="009B190E" w:rsidRPr="000505B7" w:rsidRDefault="009B190E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8"/>
        <w:gridCol w:w="1879"/>
        <w:gridCol w:w="1225"/>
        <w:gridCol w:w="1527"/>
      </w:tblGrid>
      <w:tr w:rsidR="009B190E" w:rsidRPr="000505B7" w:rsidTr="000505B7">
        <w:tc>
          <w:tcPr>
            <w:tcW w:w="4998" w:type="dxa"/>
          </w:tcPr>
          <w:p w:rsidR="009B190E" w:rsidRPr="000505B7" w:rsidRDefault="009B190E" w:rsidP="00DC5AA1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:rsidR="009B190E" w:rsidRPr="000505B7" w:rsidRDefault="009B190E" w:rsidP="00DC5AA1">
            <w:pPr>
              <w:pStyle w:val="Titolo5"/>
              <w:spacing w:after="0" w:line="26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mallCaps/>
                <w:sz w:val="18"/>
                <w:szCs w:val="18"/>
              </w:rPr>
              <w:t>Competenze Informatiche</w:t>
            </w:r>
          </w:p>
          <w:p w:rsidR="009B190E" w:rsidRPr="000505B7" w:rsidRDefault="009B190E" w:rsidP="00DC5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</w:tcPr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Parte per l’esperto</w:t>
            </w:r>
          </w:p>
        </w:tc>
        <w:tc>
          <w:tcPr>
            <w:tcW w:w="1527" w:type="dxa"/>
          </w:tcPr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Riservato </w:t>
            </w:r>
          </w:p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alla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scuola</w:t>
            </w:r>
          </w:p>
        </w:tc>
      </w:tr>
      <w:tr w:rsidR="009B190E" w:rsidRPr="000505B7" w:rsidTr="000505B7">
        <w:tc>
          <w:tcPr>
            <w:tcW w:w="4998" w:type="dxa"/>
            <w:tcBorders>
              <w:bottom w:val="single" w:sz="4" w:space="0" w:color="auto"/>
            </w:tcBorders>
          </w:tcPr>
          <w:p w:rsidR="009B190E" w:rsidRPr="000505B7" w:rsidRDefault="009B190E" w:rsidP="00DC5AA1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Certificazione ECDL o equivalente</w:t>
            </w:r>
          </w:p>
        </w:tc>
        <w:tc>
          <w:tcPr>
            <w:tcW w:w="1879" w:type="dxa"/>
          </w:tcPr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  5 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p.ti</w:t>
            </w:r>
            <w:proofErr w:type="spellEnd"/>
          </w:p>
          <w:p w:rsidR="009B190E" w:rsidRPr="000505B7" w:rsidRDefault="009B190E" w:rsidP="00DC5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(1 pt. Per ogni certificazione posseduta)</w:t>
            </w:r>
          </w:p>
        </w:tc>
        <w:tc>
          <w:tcPr>
            <w:tcW w:w="1225" w:type="dxa"/>
          </w:tcPr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</w:tcPr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190E" w:rsidRPr="000505B7" w:rsidRDefault="009B190E" w:rsidP="00E07919">
      <w:pPr>
        <w:jc w:val="center"/>
        <w:rPr>
          <w:rFonts w:ascii="Arial" w:hAnsi="Arial" w:cs="Arial"/>
          <w:sz w:val="18"/>
          <w:szCs w:val="18"/>
        </w:rPr>
      </w:pPr>
    </w:p>
    <w:p w:rsidR="009B190E" w:rsidRPr="000505B7" w:rsidRDefault="009B190E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8"/>
        <w:gridCol w:w="1879"/>
        <w:gridCol w:w="1225"/>
        <w:gridCol w:w="1527"/>
      </w:tblGrid>
      <w:tr w:rsidR="000505B7" w:rsidRPr="000505B7" w:rsidTr="00F84FC3">
        <w:tc>
          <w:tcPr>
            <w:tcW w:w="4998" w:type="dxa"/>
          </w:tcPr>
          <w:p w:rsidR="000505B7" w:rsidRPr="000505B7" w:rsidRDefault="000505B7" w:rsidP="00F84FC3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:rsidR="000505B7" w:rsidRPr="000505B7" w:rsidRDefault="000505B7" w:rsidP="00F84FC3">
            <w:pPr>
              <w:pStyle w:val="Titolo5"/>
              <w:spacing w:after="0" w:line="26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mallCaps/>
                <w:sz w:val="18"/>
                <w:szCs w:val="18"/>
              </w:rPr>
              <w:t>Competenze Linguistiche</w:t>
            </w:r>
          </w:p>
          <w:p w:rsidR="000505B7" w:rsidRPr="000505B7" w:rsidRDefault="000505B7" w:rsidP="00F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</w:tcPr>
          <w:p w:rsidR="000505B7" w:rsidRPr="000505B7" w:rsidRDefault="000505B7" w:rsidP="00F84FC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0505B7" w:rsidRPr="000505B7" w:rsidRDefault="000505B7" w:rsidP="00F84FC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Parte per l’esperto</w:t>
            </w:r>
          </w:p>
        </w:tc>
        <w:tc>
          <w:tcPr>
            <w:tcW w:w="1527" w:type="dxa"/>
          </w:tcPr>
          <w:p w:rsidR="000505B7" w:rsidRPr="000505B7" w:rsidRDefault="000505B7" w:rsidP="00F84FC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Riservato </w:t>
            </w:r>
          </w:p>
          <w:p w:rsidR="000505B7" w:rsidRPr="000505B7" w:rsidRDefault="000505B7" w:rsidP="00F84FC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alla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scuola</w:t>
            </w:r>
          </w:p>
        </w:tc>
      </w:tr>
      <w:tr w:rsidR="000505B7" w:rsidRPr="000505B7" w:rsidTr="00F84FC3">
        <w:tc>
          <w:tcPr>
            <w:tcW w:w="4998" w:type="dxa"/>
            <w:tcBorders>
              <w:bottom w:val="single" w:sz="4" w:space="0" w:color="auto"/>
            </w:tcBorders>
          </w:tcPr>
          <w:p w:rsidR="000505B7" w:rsidRPr="000505B7" w:rsidRDefault="000505B7" w:rsidP="000505B7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2 Punti per certificazione in Lingua Inglese B1</w:t>
            </w:r>
          </w:p>
          <w:p w:rsidR="000505B7" w:rsidRPr="000505B7" w:rsidRDefault="000505B7" w:rsidP="000505B7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4 Punti per certificazione in Lingua Inglese B2</w:t>
            </w:r>
          </w:p>
          <w:p w:rsidR="000505B7" w:rsidRPr="000505B7" w:rsidRDefault="000505B7" w:rsidP="000505B7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6 Punti per certificazione in Lingua Inglese C1</w:t>
            </w:r>
          </w:p>
          <w:p w:rsidR="000505B7" w:rsidRPr="000505B7" w:rsidRDefault="000505B7" w:rsidP="000505B7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8 Punti per certificazione in Lingua Inglese C2</w:t>
            </w:r>
          </w:p>
        </w:tc>
        <w:tc>
          <w:tcPr>
            <w:tcW w:w="1879" w:type="dxa"/>
          </w:tcPr>
          <w:p w:rsidR="000505B7" w:rsidRPr="000505B7" w:rsidRDefault="000505B7" w:rsidP="00F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0505B7" w:rsidRPr="000505B7" w:rsidRDefault="000505B7" w:rsidP="00F84FC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</w:tcPr>
          <w:p w:rsidR="000505B7" w:rsidRPr="000505B7" w:rsidRDefault="000505B7" w:rsidP="00F84FC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0505B7" w:rsidRDefault="00E07919" w:rsidP="00E07919">
      <w:pPr>
        <w:rPr>
          <w:rFonts w:ascii="Arial" w:hAnsi="Arial" w:cs="Arial"/>
          <w:sz w:val="18"/>
          <w:szCs w:val="18"/>
        </w:rPr>
      </w:pPr>
    </w:p>
    <w:p w:rsidR="001F5D04" w:rsidRPr="000505B7" w:rsidRDefault="00E07919" w:rsidP="009C3B5D">
      <w:pPr>
        <w:jc w:val="both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 xml:space="preserve">___________________, ____/_____/____ </w:t>
      </w:r>
      <w:r w:rsidRPr="000505B7">
        <w:rPr>
          <w:rFonts w:ascii="Arial" w:hAnsi="Arial" w:cs="Arial"/>
          <w:sz w:val="18"/>
          <w:szCs w:val="18"/>
        </w:rPr>
        <w:tab/>
      </w:r>
      <w:r w:rsidRPr="000505B7">
        <w:rPr>
          <w:rFonts w:ascii="Arial" w:hAnsi="Arial" w:cs="Arial"/>
          <w:sz w:val="18"/>
          <w:szCs w:val="18"/>
        </w:rPr>
        <w:tab/>
        <w:t>Firma ___________________</w:t>
      </w:r>
      <w:r w:rsidR="004B4CE6" w:rsidRPr="000505B7">
        <w:rPr>
          <w:rFonts w:ascii="Arial" w:hAnsi="Arial" w:cs="Arial"/>
          <w:sz w:val="18"/>
          <w:szCs w:val="18"/>
        </w:rPr>
        <w:t>________</w:t>
      </w:r>
      <w:r w:rsidRPr="000505B7">
        <w:rPr>
          <w:rFonts w:ascii="Arial" w:hAnsi="Arial" w:cs="Arial"/>
          <w:sz w:val="18"/>
          <w:szCs w:val="18"/>
        </w:rPr>
        <w:t>________</w:t>
      </w:r>
    </w:p>
    <w:sectPr w:rsidR="001F5D04" w:rsidRPr="000505B7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A5A2F"/>
    <w:multiLevelType w:val="hybridMultilevel"/>
    <w:tmpl w:val="5AFA9A1C"/>
    <w:lvl w:ilvl="0" w:tplc="965003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6565D"/>
    <w:multiLevelType w:val="hybridMultilevel"/>
    <w:tmpl w:val="28F474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37E43"/>
    <w:multiLevelType w:val="hybridMultilevel"/>
    <w:tmpl w:val="F1A879B4"/>
    <w:lvl w:ilvl="0" w:tplc="F18E65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56"/>
    <w:rsid w:val="000315A6"/>
    <w:rsid w:val="000505B7"/>
    <w:rsid w:val="000A0491"/>
    <w:rsid w:val="000D0F22"/>
    <w:rsid w:val="000F66E1"/>
    <w:rsid w:val="00104DC6"/>
    <w:rsid w:val="001279BB"/>
    <w:rsid w:val="001A10A0"/>
    <w:rsid w:val="001C0DAE"/>
    <w:rsid w:val="001F5D04"/>
    <w:rsid w:val="0026357F"/>
    <w:rsid w:val="002A2CAC"/>
    <w:rsid w:val="002B5E55"/>
    <w:rsid w:val="002E155E"/>
    <w:rsid w:val="003E1610"/>
    <w:rsid w:val="00425D65"/>
    <w:rsid w:val="004B3683"/>
    <w:rsid w:val="004B4CE6"/>
    <w:rsid w:val="004C2BD6"/>
    <w:rsid w:val="0050775B"/>
    <w:rsid w:val="005113C6"/>
    <w:rsid w:val="00573F8B"/>
    <w:rsid w:val="005D266B"/>
    <w:rsid w:val="005D69E3"/>
    <w:rsid w:val="005E2FAC"/>
    <w:rsid w:val="00653628"/>
    <w:rsid w:val="006662F2"/>
    <w:rsid w:val="00741189"/>
    <w:rsid w:val="007569E3"/>
    <w:rsid w:val="0079250F"/>
    <w:rsid w:val="007D586D"/>
    <w:rsid w:val="00810BBF"/>
    <w:rsid w:val="0081641B"/>
    <w:rsid w:val="00820024"/>
    <w:rsid w:val="00896952"/>
    <w:rsid w:val="0091048B"/>
    <w:rsid w:val="009A447E"/>
    <w:rsid w:val="009B190E"/>
    <w:rsid w:val="009B4F1D"/>
    <w:rsid w:val="009C3B5D"/>
    <w:rsid w:val="00A12A52"/>
    <w:rsid w:val="00A17BBA"/>
    <w:rsid w:val="00A658D3"/>
    <w:rsid w:val="00AC7CE0"/>
    <w:rsid w:val="00B26625"/>
    <w:rsid w:val="00B3128D"/>
    <w:rsid w:val="00B738FE"/>
    <w:rsid w:val="00BB5051"/>
    <w:rsid w:val="00BC0A3A"/>
    <w:rsid w:val="00C30A4D"/>
    <w:rsid w:val="00C61E73"/>
    <w:rsid w:val="00C817E9"/>
    <w:rsid w:val="00CE268D"/>
    <w:rsid w:val="00CF7C96"/>
    <w:rsid w:val="00D56281"/>
    <w:rsid w:val="00E07919"/>
    <w:rsid w:val="00E36A56"/>
    <w:rsid w:val="00EB1546"/>
    <w:rsid w:val="00EE1F9F"/>
    <w:rsid w:val="00F37068"/>
    <w:rsid w:val="00F764AC"/>
    <w:rsid w:val="00FB5787"/>
    <w:rsid w:val="00FC2B85"/>
    <w:rsid w:val="00FE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9864C-96D4-4478-A64E-6439308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E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E07919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586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E0791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E1F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F7C96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7C96"/>
    <w:rPr>
      <w:rFonts w:ascii="Calibri" w:eastAsia="Calibri" w:hAnsi="Calibri" w:cs="Calibri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5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5B7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505B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SegreteriaC</dc:creator>
  <cp:lastModifiedBy>Utente</cp:lastModifiedBy>
  <cp:revision>3</cp:revision>
  <cp:lastPrinted>2024-03-07T14:03:00Z</cp:lastPrinted>
  <dcterms:created xsi:type="dcterms:W3CDTF">2024-03-07T14:10:00Z</dcterms:created>
  <dcterms:modified xsi:type="dcterms:W3CDTF">2024-05-30T11:28:00Z</dcterms:modified>
</cp:coreProperties>
</file>